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3C2D8751" w:rsidR="00C40363" w:rsidRPr="00FC30EC" w:rsidRDefault="00983924" w:rsidP="00B73ED1">
      <w:pPr>
        <w:spacing w:after="0" w:line="240" w:lineRule="auto"/>
        <w:jc w:val="center"/>
        <w:textAlignment w:val="baseline"/>
      </w:pPr>
      <w:bookmarkStart w:id="0" w:name="_GoBack"/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и проекту </w:t>
      </w:r>
      <w:r w:rsidR="0062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составе для установления границ земельных участков, предназначенных для размещения линейного объекта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6671">
        <w:rPr>
          <w:rFonts w:ascii="Times New Roman" w:hAnsi="Times New Roman" w:cs="Times New Roman"/>
          <w:sz w:val="28"/>
          <w:szCs w:val="28"/>
        </w:rPr>
        <w:t>«</w:t>
      </w:r>
      <w:r w:rsidR="009806EF">
        <w:rPr>
          <w:rFonts w:ascii="Times New Roman" w:hAnsi="Times New Roman" w:cs="Times New Roman"/>
          <w:sz w:val="28"/>
          <w:szCs w:val="28"/>
        </w:rPr>
        <w:t xml:space="preserve">Проезд по </w:t>
      </w:r>
      <w:r w:rsidR="00585772">
        <w:rPr>
          <w:rFonts w:ascii="Times New Roman" w:hAnsi="Times New Roman" w:cs="Times New Roman"/>
          <w:sz w:val="28"/>
          <w:szCs w:val="28"/>
        </w:rPr>
        <w:t>д. Николаевка</w:t>
      </w:r>
      <w:r w:rsidR="009806EF">
        <w:rPr>
          <w:rFonts w:ascii="Times New Roman" w:hAnsi="Times New Roman" w:cs="Times New Roman"/>
          <w:sz w:val="28"/>
          <w:szCs w:val="28"/>
        </w:rPr>
        <w:t xml:space="preserve"> </w:t>
      </w:r>
      <w:r w:rsidR="00585772">
        <w:rPr>
          <w:rFonts w:ascii="Times New Roman" w:hAnsi="Times New Roman" w:cs="Times New Roman"/>
          <w:sz w:val="28"/>
          <w:szCs w:val="28"/>
        </w:rPr>
        <w:t>Брежневского</w:t>
      </w:r>
      <w:r w:rsidR="009806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D56671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5EE38FEC" w:rsidR="00983924" w:rsidRPr="00B73ED1" w:rsidRDefault="00983924" w:rsidP="00B73ED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585772">
        <w:rPr>
          <w:rFonts w:ascii="Times New Roman" w:hAnsi="Times New Roman" w:cs="Times New Roman"/>
          <w:sz w:val="28"/>
          <w:szCs w:val="28"/>
        </w:rPr>
        <w:t>Брежневского</w:t>
      </w:r>
      <w:r w:rsidR="007A6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1E4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7A61E4">
        <w:rPr>
          <w:rFonts w:ascii="Times New Roman" w:hAnsi="Times New Roman" w:cs="Times New Roman"/>
          <w:sz w:val="28"/>
          <w:szCs w:val="28"/>
        </w:rPr>
        <w:t>а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</w:t>
      </w:r>
      <w:r w:rsidR="009806EF">
        <w:rPr>
          <w:rFonts w:ascii="Times New Roman" w:hAnsi="Times New Roman" w:cs="Times New Roman"/>
          <w:sz w:val="28"/>
          <w:szCs w:val="28"/>
        </w:rPr>
        <w:t>Курского</w:t>
      </w:r>
      <w:r w:rsidR="0028040E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района в</w:t>
      </w:r>
      <w:r w:rsidR="00A8573E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9806EF">
        <w:rPr>
          <w:rFonts w:ascii="Times New Roman" w:hAnsi="Times New Roman" w:cs="Times New Roman"/>
          <w:sz w:val="28"/>
          <w:szCs w:val="28"/>
        </w:rPr>
        <w:t xml:space="preserve">«Муниципальные правовые акты» в подразделе </w:t>
      </w:r>
      <w:r w:rsidR="00A8573E">
        <w:rPr>
          <w:rFonts w:ascii="Times New Roman" w:hAnsi="Times New Roman" w:cs="Times New Roman"/>
          <w:sz w:val="28"/>
          <w:szCs w:val="28"/>
        </w:rPr>
        <w:t>«</w:t>
      </w:r>
      <w:r w:rsidR="00E12DC8">
        <w:rPr>
          <w:rFonts w:ascii="Times New Roman" w:hAnsi="Times New Roman" w:cs="Times New Roman"/>
          <w:sz w:val="28"/>
          <w:szCs w:val="28"/>
        </w:rPr>
        <w:t>Градостроительное</w:t>
      </w:r>
      <w:r w:rsidR="00D56671">
        <w:rPr>
          <w:rFonts w:ascii="Times New Roman" w:hAnsi="Times New Roman" w:cs="Times New Roman"/>
          <w:sz w:val="28"/>
          <w:szCs w:val="28"/>
        </w:rPr>
        <w:t xml:space="preserve"> </w:t>
      </w:r>
      <w:r w:rsidR="00E12DC8">
        <w:rPr>
          <w:rFonts w:ascii="Times New Roman" w:hAnsi="Times New Roman" w:cs="Times New Roman"/>
          <w:sz w:val="28"/>
          <w:szCs w:val="28"/>
        </w:rPr>
        <w:t>зонирование</w:t>
      </w:r>
      <w:r w:rsidR="00A8573E">
        <w:rPr>
          <w:rFonts w:ascii="Times New Roman" w:hAnsi="Times New Roman" w:cs="Times New Roman"/>
          <w:sz w:val="28"/>
          <w:szCs w:val="28"/>
        </w:rPr>
        <w:t>» в</w:t>
      </w:r>
      <w:r w:rsidR="009806EF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 по адресу:</w:t>
      </w:r>
      <w:r w:rsidR="009547F9">
        <w:rPr>
          <w:rFonts w:ascii="Times New Roman" w:hAnsi="Times New Roman" w:cs="Times New Roman"/>
          <w:sz w:val="28"/>
          <w:szCs w:val="28"/>
        </w:rPr>
        <w:t xml:space="preserve"> </w:t>
      </w:r>
      <w:r w:rsidR="00585772" w:rsidRPr="00585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brejnevskiy.rkursk.ru</w:t>
      </w:r>
      <w:r w:rsidR="00585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47F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1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4B30DDF3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F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72CA0AC7" w:rsidR="009B00F1" w:rsidRPr="00F853BD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жителей </w:t>
      </w:r>
      <w:r w:rsidR="00980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585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режневского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="009806EF">
        <w:rPr>
          <w:rFonts w:ascii="Times New Roman" w:hAnsi="Times New Roman" w:cs="Times New Roman"/>
          <w:sz w:val="28"/>
          <w:szCs w:val="28"/>
        </w:rPr>
        <w:t>Курского</w:t>
      </w:r>
      <w:r w:rsidRPr="00761BCF">
        <w:rPr>
          <w:rFonts w:ascii="Times New Roman" w:hAnsi="Times New Roman"/>
          <w:sz w:val="28"/>
          <w:szCs w:val="28"/>
        </w:rPr>
        <w:t xml:space="preserve"> 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 w:rsidRPr="00F8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Курский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E1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 </w:t>
      </w:r>
      <w:r w:rsidR="00585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Верхнекасиново</w:t>
      </w:r>
      <w:r w:rsidR="00F853BD" w:rsidRPr="00F85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85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Первомайская, </w:t>
      </w:r>
      <w:r w:rsidR="0098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="00585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11Б</w:t>
      </w:r>
      <w:r w:rsidR="000F7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0FDBBBB3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224E83">
        <w:rPr>
          <w:rFonts w:ascii="Times New Roman" w:hAnsi="Times New Roman"/>
          <w:sz w:val="28"/>
          <w:szCs w:val="28"/>
        </w:rPr>
        <w:t>6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B80EB7">
        <w:rPr>
          <w:rFonts w:ascii="Times New Roman" w:hAnsi="Times New Roman"/>
          <w:sz w:val="28"/>
          <w:szCs w:val="28"/>
        </w:rPr>
        <w:t>июня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224E83">
        <w:rPr>
          <w:rFonts w:ascii="Times New Roman" w:hAnsi="Times New Roman"/>
          <w:sz w:val="28"/>
          <w:szCs w:val="28"/>
        </w:rPr>
        <w:t>10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B80EB7">
        <w:rPr>
          <w:rFonts w:ascii="Times New Roman" w:hAnsi="Times New Roman"/>
          <w:sz w:val="28"/>
          <w:szCs w:val="28"/>
        </w:rPr>
        <w:t>июня</w:t>
      </w:r>
      <w:r w:rsidR="00F853BD">
        <w:rPr>
          <w:rFonts w:ascii="Times New Roman" w:hAnsi="Times New Roman"/>
          <w:sz w:val="28"/>
          <w:szCs w:val="28"/>
        </w:rPr>
        <w:t xml:space="preserve"> 2022 </w:t>
      </w:r>
      <w:r w:rsidRPr="00761BCF">
        <w:rPr>
          <w:rFonts w:ascii="Times New Roman" w:hAnsi="Times New Roman"/>
          <w:sz w:val="28"/>
          <w:szCs w:val="28"/>
        </w:rPr>
        <w:t>года.</w:t>
      </w:r>
    </w:p>
    <w:p w14:paraId="6E880A9E" w14:textId="133D3EF3" w:rsidR="00503442" w:rsidRDefault="009B00F1" w:rsidP="00F853B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80EB7" w:rsidRPr="0016651C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понедельник-пятница </w:t>
      </w:r>
      <w:r w:rsidR="00F853BD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80EB7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853BD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до 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8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и с 1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:00.</w:t>
      </w:r>
    </w:p>
    <w:p w14:paraId="35B4A76C" w14:textId="593F3AF1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7 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67835" w14:textId="77777777" w:rsidR="00585772" w:rsidRDefault="00585772" w:rsidP="00EE7226">
      <w:pPr>
        <w:spacing w:after="0" w:line="240" w:lineRule="auto"/>
      </w:pPr>
      <w:r>
        <w:separator/>
      </w:r>
    </w:p>
  </w:endnote>
  <w:endnote w:type="continuationSeparator" w:id="0">
    <w:p w14:paraId="7FCEFACB" w14:textId="77777777" w:rsidR="00585772" w:rsidRDefault="00585772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99B4F" w14:textId="77777777" w:rsidR="00585772" w:rsidRDefault="00585772" w:rsidP="00EE7226">
      <w:pPr>
        <w:spacing w:after="0" w:line="240" w:lineRule="auto"/>
      </w:pPr>
      <w:r>
        <w:separator/>
      </w:r>
    </w:p>
  </w:footnote>
  <w:footnote w:type="continuationSeparator" w:id="0">
    <w:p w14:paraId="3B186C52" w14:textId="77777777" w:rsidR="00585772" w:rsidRDefault="00585772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585772" w:rsidRDefault="005857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724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585772" w:rsidRDefault="0058577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80F3C"/>
    <w:rsid w:val="00090D0D"/>
    <w:rsid w:val="00090D95"/>
    <w:rsid w:val="000A47DF"/>
    <w:rsid w:val="000B19C6"/>
    <w:rsid w:val="000D4262"/>
    <w:rsid w:val="000D4ECA"/>
    <w:rsid w:val="000E6787"/>
    <w:rsid w:val="000F72E2"/>
    <w:rsid w:val="000F7778"/>
    <w:rsid w:val="001046F4"/>
    <w:rsid w:val="001178B6"/>
    <w:rsid w:val="00122F68"/>
    <w:rsid w:val="00126E09"/>
    <w:rsid w:val="00133620"/>
    <w:rsid w:val="0013492C"/>
    <w:rsid w:val="0013658E"/>
    <w:rsid w:val="001407D5"/>
    <w:rsid w:val="00143CB4"/>
    <w:rsid w:val="0014580D"/>
    <w:rsid w:val="0014596C"/>
    <w:rsid w:val="00146019"/>
    <w:rsid w:val="00154178"/>
    <w:rsid w:val="0015616E"/>
    <w:rsid w:val="001664BD"/>
    <w:rsid w:val="0016651C"/>
    <w:rsid w:val="00175437"/>
    <w:rsid w:val="001776CC"/>
    <w:rsid w:val="00182AB0"/>
    <w:rsid w:val="00184011"/>
    <w:rsid w:val="00197724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24E83"/>
    <w:rsid w:val="0023298C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5BA1"/>
    <w:rsid w:val="0047612E"/>
    <w:rsid w:val="00476406"/>
    <w:rsid w:val="00476E53"/>
    <w:rsid w:val="00482722"/>
    <w:rsid w:val="0048708E"/>
    <w:rsid w:val="004913F1"/>
    <w:rsid w:val="0049419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2E2"/>
    <w:rsid w:val="004E5A73"/>
    <w:rsid w:val="004F0D7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772"/>
    <w:rsid w:val="005A0EF2"/>
    <w:rsid w:val="005B1665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4EB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2492"/>
    <w:rsid w:val="00676D9F"/>
    <w:rsid w:val="00682E4E"/>
    <w:rsid w:val="006861AE"/>
    <w:rsid w:val="0069272B"/>
    <w:rsid w:val="00694F7D"/>
    <w:rsid w:val="006A0942"/>
    <w:rsid w:val="006A17CE"/>
    <w:rsid w:val="006D1C49"/>
    <w:rsid w:val="006D4298"/>
    <w:rsid w:val="006D77EB"/>
    <w:rsid w:val="006F0A1F"/>
    <w:rsid w:val="006F2195"/>
    <w:rsid w:val="006F776F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31F7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547F9"/>
    <w:rsid w:val="00965152"/>
    <w:rsid w:val="00965DC9"/>
    <w:rsid w:val="00971721"/>
    <w:rsid w:val="0097331E"/>
    <w:rsid w:val="00974B76"/>
    <w:rsid w:val="009775AC"/>
    <w:rsid w:val="009806EF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C75FF"/>
    <w:rsid w:val="009D2AA8"/>
    <w:rsid w:val="00A27F2F"/>
    <w:rsid w:val="00A34C19"/>
    <w:rsid w:val="00A36D82"/>
    <w:rsid w:val="00A41C9D"/>
    <w:rsid w:val="00A45CB0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6ED7"/>
    <w:rsid w:val="00AD00AC"/>
    <w:rsid w:val="00AD1436"/>
    <w:rsid w:val="00AD2737"/>
    <w:rsid w:val="00AD3483"/>
    <w:rsid w:val="00AD67C8"/>
    <w:rsid w:val="00AE2577"/>
    <w:rsid w:val="00AE27A9"/>
    <w:rsid w:val="00AE6B4C"/>
    <w:rsid w:val="00AF63A2"/>
    <w:rsid w:val="00B01C28"/>
    <w:rsid w:val="00B02CC2"/>
    <w:rsid w:val="00B02D9B"/>
    <w:rsid w:val="00B1072A"/>
    <w:rsid w:val="00B20D2A"/>
    <w:rsid w:val="00B21356"/>
    <w:rsid w:val="00B2690B"/>
    <w:rsid w:val="00B3631A"/>
    <w:rsid w:val="00B413D1"/>
    <w:rsid w:val="00B5500F"/>
    <w:rsid w:val="00B554DD"/>
    <w:rsid w:val="00B60D94"/>
    <w:rsid w:val="00B632AC"/>
    <w:rsid w:val="00B72296"/>
    <w:rsid w:val="00B73A16"/>
    <w:rsid w:val="00B73ED1"/>
    <w:rsid w:val="00B802D9"/>
    <w:rsid w:val="00B80EB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285"/>
    <w:rsid w:val="00C52D53"/>
    <w:rsid w:val="00C64A19"/>
    <w:rsid w:val="00C65B21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6671"/>
    <w:rsid w:val="00D57AFD"/>
    <w:rsid w:val="00D61CD3"/>
    <w:rsid w:val="00D64143"/>
    <w:rsid w:val="00D7394A"/>
    <w:rsid w:val="00D7402F"/>
    <w:rsid w:val="00D75B22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12DC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D720B"/>
    <w:rsid w:val="00EE722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53B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957B-57D2-484F-AF19-C7EB3966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IRU</cp:lastModifiedBy>
  <cp:revision>10</cp:revision>
  <cp:lastPrinted>2022-01-31T08:54:00Z</cp:lastPrinted>
  <dcterms:created xsi:type="dcterms:W3CDTF">2022-03-21T10:08:00Z</dcterms:created>
  <dcterms:modified xsi:type="dcterms:W3CDTF">2022-05-26T13:57:00Z</dcterms:modified>
</cp:coreProperties>
</file>